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935" w:rsidRPr="0006613E" w:rsidRDefault="001E3935" w:rsidP="00131B6B">
      <w:pPr>
        <w:spacing w:before="100" w:beforeAutospacing="1" w:after="100" w:afterAutospacing="1" w:line="240" w:lineRule="auto"/>
        <w:outlineLvl w:val="0"/>
        <w:rPr>
          <w:rFonts w:eastAsia="Times New Roman" w:cs="Arial"/>
          <w:b/>
          <w:bCs/>
          <w:kern w:val="36"/>
          <w:sz w:val="24"/>
          <w:szCs w:val="24"/>
        </w:rPr>
      </w:pPr>
      <w:bookmarkStart w:id="0" w:name="_GoBack"/>
      <w:bookmarkEnd w:id="0"/>
      <w:r w:rsidRPr="0006613E">
        <w:rPr>
          <w:rFonts w:eastAsia="Times New Roman" w:cs="Arial"/>
          <w:b/>
          <w:bCs/>
          <w:kern w:val="36"/>
          <w:sz w:val="24"/>
          <w:szCs w:val="24"/>
        </w:rPr>
        <w:t>Munkavédelmi szabályzatok készítése</w:t>
      </w:r>
    </w:p>
    <w:p w:rsidR="0006613E" w:rsidRPr="0006613E" w:rsidRDefault="0006613E" w:rsidP="0006613E">
      <w:pPr>
        <w:pStyle w:val="Cmsor2"/>
        <w:rPr>
          <w:rFonts w:ascii="Arial" w:hAnsi="Arial" w:cs="Arial"/>
          <w:b/>
          <w:color w:val="auto"/>
          <w:sz w:val="24"/>
          <w:szCs w:val="24"/>
        </w:rPr>
      </w:pPr>
      <w:r w:rsidRPr="0006613E">
        <w:rPr>
          <w:rFonts w:ascii="Arial" w:hAnsi="Arial" w:cs="Arial"/>
          <w:b/>
          <w:color w:val="auto"/>
          <w:sz w:val="24"/>
          <w:szCs w:val="24"/>
        </w:rPr>
        <w:t>Miért hasznos ez a szabályzat?</w:t>
      </w:r>
    </w:p>
    <w:p w:rsidR="0006613E" w:rsidRPr="0006613E" w:rsidRDefault="0006613E" w:rsidP="0006613E">
      <w:pPr>
        <w:pStyle w:val="NormlWeb"/>
        <w:rPr>
          <w:rFonts w:ascii="Arial" w:hAnsi="Arial" w:cs="Arial"/>
        </w:rPr>
      </w:pPr>
      <w:r w:rsidRPr="0006613E">
        <w:rPr>
          <w:rStyle w:val="Kiemels2"/>
          <w:rFonts w:ascii="Arial" w:hAnsi="Arial" w:cs="Arial"/>
        </w:rPr>
        <w:t>A munkavédelmi szabályzat elkészítésének célja a jogszabályokban kötelezően előírt munkavédelmi szabályok egységbe foglalása.</w:t>
      </w:r>
      <w:r w:rsidRPr="0006613E">
        <w:rPr>
          <w:rFonts w:ascii="Arial" w:hAnsi="Arial" w:cs="Arial"/>
        </w:rPr>
        <w:t xml:space="preserve"> A szabályzat a munkahely egész területére egységes szempontok szerint rögzíti a vezetők és a beosztott munkavállalók</w:t>
      </w:r>
    </w:p>
    <w:p w:rsidR="0006613E" w:rsidRPr="0006613E" w:rsidRDefault="0006613E" w:rsidP="000661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="Arial"/>
          <w:sz w:val="24"/>
          <w:szCs w:val="24"/>
        </w:rPr>
      </w:pPr>
      <w:r w:rsidRPr="0006613E">
        <w:rPr>
          <w:rFonts w:cs="Arial"/>
          <w:sz w:val="24"/>
          <w:szCs w:val="24"/>
        </w:rPr>
        <w:t>munkavédelmi feladatait,</w:t>
      </w:r>
    </w:p>
    <w:p w:rsidR="0006613E" w:rsidRPr="0006613E" w:rsidRDefault="0006613E" w:rsidP="000661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="Arial"/>
          <w:sz w:val="24"/>
          <w:szCs w:val="24"/>
        </w:rPr>
      </w:pPr>
      <w:r w:rsidRPr="0006613E">
        <w:rPr>
          <w:rFonts w:cs="Arial"/>
          <w:sz w:val="24"/>
          <w:szCs w:val="24"/>
        </w:rPr>
        <w:t>az alkalmazás munkavédelmi feltételeit,</w:t>
      </w:r>
    </w:p>
    <w:p w:rsidR="0006613E" w:rsidRPr="0006613E" w:rsidRDefault="0006613E" w:rsidP="000661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="Arial"/>
          <w:sz w:val="24"/>
          <w:szCs w:val="24"/>
        </w:rPr>
      </w:pPr>
      <w:r w:rsidRPr="0006613E">
        <w:rPr>
          <w:rFonts w:cs="Arial"/>
          <w:sz w:val="24"/>
          <w:szCs w:val="24"/>
        </w:rPr>
        <w:t>az oktatás rendjét,</w:t>
      </w:r>
    </w:p>
    <w:p w:rsidR="0006613E" w:rsidRPr="0006613E" w:rsidRDefault="0006613E" w:rsidP="000661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="Arial"/>
          <w:sz w:val="24"/>
          <w:szCs w:val="24"/>
        </w:rPr>
      </w:pPr>
      <w:r w:rsidRPr="0006613E">
        <w:rPr>
          <w:rFonts w:cs="Arial"/>
          <w:sz w:val="24"/>
          <w:szCs w:val="24"/>
        </w:rPr>
        <w:t>az egyéni védőeszköz juttatás szabályait,</w:t>
      </w:r>
    </w:p>
    <w:p w:rsidR="0006613E" w:rsidRPr="0006613E" w:rsidRDefault="0006613E" w:rsidP="000661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="Arial"/>
          <w:sz w:val="24"/>
          <w:szCs w:val="24"/>
        </w:rPr>
      </w:pPr>
      <w:r w:rsidRPr="0006613E">
        <w:rPr>
          <w:rFonts w:cs="Arial"/>
          <w:sz w:val="24"/>
          <w:szCs w:val="24"/>
        </w:rPr>
        <w:t>a munkavégzésre vonatkozó általános követelményeket, valamint</w:t>
      </w:r>
    </w:p>
    <w:p w:rsidR="0006613E" w:rsidRPr="0006613E" w:rsidRDefault="0006613E" w:rsidP="000661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="Arial"/>
          <w:sz w:val="24"/>
          <w:szCs w:val="24"/>
        </w:rPr>
      </w:pPr>
      <w:r w:rsidRPr="0006613E">
        <w:rPr>
          <w:rFonts w:cs="Arial"/>
          <w:sz w:val="24"/>
          <w:szCs w:val="24"/>
        </w:rPr>
        <w:t>a munkavédelmi eljárások rendjét.</w:t>
      </w:r>
    </w:p>
    <w:p w:rsidR="0006613E" w:rsidRPr="0006613E" w:rsidRDefault="0006613E" w:rsidP="0006613E">
      <w:pPr>
        <w:pStyle w:val="NormlWeb"/>
        <w:rPr>
          <w:rFonts w:ascii="Arial" w:hAnsi="Arial" w:cs="Arial"/>
        </w:rPr>
      </w:pPr>
      <w:r w:rsidRPr="0006613E">
        <w:rPr>
          <w:rFonts w:ascii="Arial" w:hAnsi="Arial" w:cs="Arial"/>
        </w:rPr>
        <w:t xml:space="preserve">A Munkavédelmi Szabályzat elkészítése ma már nem előírás, azonban egyes fejezeteinek megléte kötelező (pl. egyéni védőeszköz juttatási rend, munkaköri alkalmassági vizsgálatok rendje, stb.). </w:t>
      </w:r>
      <w:r w:rsidRPr="0006613E">
        <w:rPr>
          <w:rStyle w:val="Kiemels2"/>
          <w:rFonts w:ascii="Arial" w:hAnsi="Arial" w:cs="Arial"/>
        </w:rPr>
        <w:t xml:space="preserve">Ezeket a dokumentumokat külön-külön ellenőrzi a hatóság, és bírságokat szab ki hiányosságok esetén. </w:t>
      </w:r>
      <w:r w:rsidRPr="0006613E">
        <w:rPr>
          <w:rFonts w:ascii="Arial" w:hAnsi="Arial" w:cs="Arial"/>
        </w:rPr>
        <w:t>Éppen ezért érdemes elkészíttetni a Munkavédelmi Szabályzatot, mely átfogóan és áttekinthetően tartalmazza a munkavédelmi jogszabályok által előírt dokumentumokat.</w:t>
      </w:r>
    </w:p>
    <w:p w:rsidR="0006613E" w:rsidRPr="0006613E" w:rsidRDefault="0006613E" w:rsidP="0006613E">
      <w:pPr>
        <w:pStyle w:val="Cmsor2"/>
        <w:rPr>
          <w:rFonts w:ascii="Arial" w:hAnsi="Arial" w:cs="Arial"/>
          <w:b/>
          <w:color w:val="auto"/>
          <w:sz w:val="24"/>
          <w:szCs w:val="24"/>
        </w:rPr>
      </w:pPr>
      <w:r w:rsidRPr="0006613E">
        <w:rPr>
          <w:rFonts w:ascii="Arial" w:hAnsi="Arial" w:cs="Arial"/>
          <w:b/>
          <w:color w:val="auto"/>
          <w:sz w:val="24"/>
          <w:szCs w:val="24"/>
        </w:rPr>
        <w:t>A szabályzatra vonatkozó jogszabály</w:t>
      </w:r>
    </w:p>
    <w:p w:rsidR="0006613E" w:rsidRPr="0006613E" w:rsidRDefault="0006613E" w:rsidP="0006613E">
      <w:pPr>
        <w:pStyle w:val="NormlWeb"/>
        <w:rPr>
          <w:rFonts w:ascii="Arial" w:hAnsi="Arial" w:cs="Arial"/>
        </w:rPr>
      </w:pPr>
      <w:r w:rsidRPr="0006613E">
        <w:rPr>
          <w:rStyle w:val="Kiemels2"/>
          <w:rFonts w:ascii="Arial" w:hAnsi="Arial" w:cs="Arial"/>
        </w:rPr>
        <w:t>1993.évi XCIII. tv. 2. § </w:t>
      </w:r>
      <w:r w:rsidRPr="0006613E">
        <w:rPr>
          <w:rFonts w:ascii="Arial" w:hAnsi="Arial" w:cs="Arial"/>
        </w:rPr>
        <w:t>(részlet)</w:t>
      </w:r>
    </w:p>
    <w:p w:rsidR="0006613E" w:rsidRPr="0006613E" w:rsidRDefault="0006613E" w:rsidP="0006613E">
      <w:pPr>
        <w:pStyle w:val="NormlWeb"/>
        <w:rPr>
          <w:rFonts w:ascii="Arial" w:hAnsi="Arial" w:cs="Arial"/>
        </w:rPr>
      </w:pPr>
      <w:r w:rsidRPr="0006613E">
        <w:rPr>
          <w:rStyle w:val="Kiemels"/>
          <w:rFonts w:ascii="Arial" w:eastAsiaTheme="majorEastAsia" w:hAnsi="Arial" w:cs="Arial"/>
        </w:rPr>
        <w:t xml:space="preserve">„A munkáltató felelős az egészséget nem veszélyeztető és biztonságos munkavégzés követelményeinek megvalósításáért. </w:t>
      </w:r>
    </w:p>
    <w:p w:rsidR="0006613E" w:rsidRPr="0006613E" w:rsidRDefault="0006613E" w:rsidP="0006613E">
      <w:pPr>
        <w:pStyle w:val="NormlWeb"/>
        <w:rPr>
          <w:rFonts w:ascii="Arial" w:hAnsi="Arial" w:cs="Arial"/>
        </w:rPr>
      </w:pPr>
      <w:r w:rsidRPr="0006613E">
        <w:rPr>
          <w:rStyle w:val="Kiemels"/>
          <w:rFonts w:ascii="Arial" w:eastAsiaTheme="majorEastAsia" w:hAnsi="Arial" w:cs="Arial"/>
        </w:rPr>
        <w:t>Az egészséget nem veszélyeztető és biztonságos munkavégzés követelményei megvalósításának módját - a jogszabályok és a szabványok keretein belül - a munkáltató határozza meg.</w:t>
      </w:r>
    </w:p>
    <w:p w:rsidR="0006613E" w:rsidRPr="0006613E" w:rsidRDefault="0006613E" w:rsidP="0006613E">
      <w:pPr>
        <w:pStyle w:val="NormlWeb"/>
        <w:rPr>
          <w:rFonts w:ascii="Arial" w:hAnsi="Arial" w:cs="Arial"/>
        </w:rPr>
      </w:pPr>
      <w:r w:rsidRPr="0006613E">
        <w:rPr>
          <w:rStyle w:val="Kiemels"/>
          <w:rFonts w:ascii="Arial" w:eastAsiaTheme="majorEastAsia" w:hAnsi="Arial" w:cs="Arial"/>
        </w:rPr>
        <w:t>A munkáltató felelős azért, hogy minden munkavállaló az általa értett nyelven ismerhesse meg az egészséget nem veszélyeztető és biztonságos munkavégzés reá vonatkozó szabályait.”</w:t>
      </w:r>
    </w:p>
    <w:p w:rsidR="0006613E" w:rsidRPr="00CE05C9" w:rsidRDefault="0006613E" w:rsidP="0006613E">
      <w:pPr>
        <w:pStyle w:val="Cmsor2"/>
        <w:rPr>
          <w:rFonts w:ascii="Arial" w:hAnsi="Arial" w:cs="Arial"/>
          <w:b/>
          <w:color w:val="auto"/>
          <w:sz w:val="24"/>
          <w:szCs w:val="24"/>
        </w:rPr>
      </w:pPr>
      <w:r w:rsidRPr="00CE05C9">
        <w:rPr>
          <w:rFonts w:ascii="Arial" w:hAnsi="Arial" w:cs="Arial"/>
          <w:b/>
          <w:color w:val="auto"/>
          <w:sz w:val="24"/>
          <w:szCs w:val="24"/>
        </w:rPr>
        <w:t>A munkavédelmi szabályzat tartalma</w:t>
      </w:r>
    </w:p>
    <w:p w:rsidR="0006613E" w:rsidRPr="0006613E" w:rsidRDefault="0006613E" w:rsidP="0006613E">
      <w:pPr>
        <w:pStyle w:val="NormlWeb"/>
        <w:rPr>
          <w:rFonts w:ascii="Arial" w:hAnsi="Arial" w:cs="Arial"/>
        </w:rPr>
      </w:pPr>
      <w:r w:rsidRPr="0006613E">
        <w:rPr>
          <w:rFonts w:ascii="Arial" w:hAnsi="Arial" w:cs="Arial"/>
        </w:rPr>
        <w:t>A szabályzat tartalma alapvetően a tevékenység jellegétől és veszélyességétől függ. Készítésekor az alábbi szakmai tartalmakra térünk ki:</w:t>
      </w:r>
    </w:p>
    <w:p w:rsidR="0006613E" w:rsidRPr="0006613E" w:rsidRDefault="0006613E" w:rsidP="000661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="Arial"/>
          <w:sz w:val="24"/>
          <w:szCs w:val="24"/>
        </w:rPr>
      </w:pPr>
      <w:r w:rsidRPr="0006613E">
        <w:rPr>
          <w:rFonts w:cs="Arial"/>
          <w:sz w:val="24"/>
          <w:szCs w:val="24"/>
        </w:rPr>
        <w:t>munkavédelmi ügyrend;</w:t>
      </w:r>
    </w:p>
    <w:p w:rsidR="0006613E" w:rsidRPr="0006613E" w:rsidRDefault="0006613E" w:rsidP="000661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="Arial"/>
          <w:sz w:val="24"/>
          <w:szCs w:val="24"/>
        </w:rPr>
      </w:pPr>
      <w:r w:rsidRPr="0006613E">
        <w:rPr>
          <w:rFonts w:cs="Arial"/>
          <w:sz w:val="24"/>
          <w:szCs w:val="24"/>
        </w:rPr>
        <w:t>foglalkoztatás munkavédelmi feltételei;</w:t>
      </w:r>
    </w:p>
    <w:p w:rsidR="0006613E" w:rsidRPr="0006613E" w:rsidRDefault="0006613E" w:rsidP="000661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="Arial"/>
          <w:sz w:val="24"/>
          <w:szCs w:val="24"/>
        </w:rPr>
      </w:pPr>
      <w:r w:rsidRPr="0006613E">
        <w:rPr>
          <w:rFonts w:cs="Arial"/>
          <w:sz w:val="24"/>
          <w:szCs w:val="24"/>
        </w:rPr>
        <w:t>munkavédelmi oktatások rendje;</w:t>
      </w:r>
    </w:p>
    <w:p w:rsidR="0006613E" w:rsidRPr="0006613E" w:rsidRDefault="0006613E" w:rsidP="000661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="Arial"/>
          <w:sz w:val="24"/>
          <w:szCs w:val="24"/>
        </w:rPr>
      </w:pPr>
      <w:r w:rsidRPr="0006613E">
        <w:rPr>
          <w:rFonts w:cs="Arial"/>
          <w:sz w:val="24"/>
          <w:szCs w:val="24"/>
        </w:rPr>
        <w:lastRenderedPageBreak/>
        <w:t>egyéni védőeszköz juttatási rend;</w:t>
      </w:r>
    </w:p>
    <w:p w:rsidR="0006613E" w:rsidRPr="0006613E" w:rsidRDefault="0006613E" w:rsidP="000661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="Arial"/>
          <w:sz w:val="24"/>
          <w:szCs w:val="24"/>
        </w:rPr>
      </w:pPr>
      <w:r w:rsidRPr="0006613E">
        <w:rPr>
          <w:rFonts w:cs="Arial"/>
          <w:sz w:val="24"/>
          <w:szCs w:val="24"/>
        </w:rPr>
        <w:t>bőrvédő szer, ipari kéztisztító, bőrvédő készítmény juttatás;</w:t>
      </w:r>
    </w:p>
    <w:p w:rsidR="0006613E" w:rsidRPr="0006613E" w:rsidRDefault="0006613E" w:rsidP="000661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="Arial"/>
          <w:sz w:val="24"/>
          <w:szCs w:val="24"/>
        </w:rPr>
      </w:pPr>
      <w:r w:rsidRPr="0006613E">
        <w:rPr>
          <w:rFonts w:cs="Arial"/>
          <w:sz w:val="24"/>
          <w:szCs w:val="24"/>
        </w:rPr>
        <w:t>védőital juttatás;</w:t>
      </w:r>
    </w:p>
    <w:p w:rsidR="0006613E" w:rsidRPr="0006613E" w:rsidRDefault="0006613E" w:rsidP="000661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="Arial"/>
          <w:sz w:val="24"/>
          <w:szCs w:val="24"/>
        </w:rPr>
      </w:pPr>
      <w:r w:rsidRPr="0006613E">
        <w:rPr>
          <w:rFonts w:cs="Arial"/>
          <w:sz w:val="24"/>
          <w:szCs w:val="24"/>
        </w:rPr>
        <w:t>munkahelyekre és munkavégzésre vonatkozó rendelkezések (általános magatartási szabályok, speciális tevékenységektől függő szabályok);</w:t>
      </w:r>
    </w:p>
    <w:p w:rsidR="0006613E" w:rsidRPr="0006613E" w:rsidRDefault="0006613E" w:rsidP="000661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="Arial"/>
          <w:sz w:val="24"/>
          <w:szCs w:val="24"/>
        </w:rPr>
      </w:pPr>
      <w:r w:rsidRPr="0006613E">
        <w:rPr>
          <w:rFonts w:cs="Arial"/>
          <w:sz w:val="24"/>
          <w:szCs w:val="24"/>
        </w:rPr>
        <w:t>munkavédelmi eljárások rendje (létesítés, üzembe helyezés, időszakos biztonsági felülvizsgálat);</w:t>
      </w:r>
    </w:p>
    <w:p w:rsidR="0006613E" w:rsidRPr="0006613E" w:rsidRDefault="0006613E" w:rsidP="000661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="Arial"/>
          <w:sz w:val="24"/>
          <w:szCs w:val="24"/>
        </w:rPr>
      </w:pPr>
      <w:r w:rsidRPr="0006613E">
        <w:rPr>
          <w:rFonts w:cs="Arial"/>
          <w:sz w:val="24"/>
          <w:szCs w:val="24"/>
        </w:rPr>
        <w:t>munkavédelmi ellenőrzések rendje;</w:t>
      </w:r>
    </w:p>
    <w:p w:rsidR="0006613E" w:rsidRPr="0006613E" w:rsidRDefault="0006613E" w:rsidP="000661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="Arial"/>
          <w:sz w:val="24"/>
          <w:szCs w:val="24"/>
        </w:rPr>
      </w:pPr>
      <w:r w:rsidRPr="0006613E">
        <w:rPr>
          <w:rFonts w:cs="Arial"/>
          <w:sz w:val="24"/>
          <w:szCs w:val="24"/>
        </w:rPr>
        <w:t>munkaköri alkalmassági vizsgálatok rendje;</w:t>
      </w:r>
    </w:p>
    <w:p w:rsidR="0006613E" w:rsidRPr="0006613E" w:rsidRDefault="0006613E" w:rsidP="000661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="Arial"/>
          <w:sz w:val="24"/>
          <w:szCs w:val="24"/>
        </w:rPr>
      </w:pPr>
      <w:r w:rsidRPr="0006613E">
        <w:rPr>
          <w:rFonts w:cs="Arial"/>
          <w:sz w:val="24"/>
          <w:szCs w:val="24"/>
        </w:rPr>
        <w:t>munkabalesetekkel, foglalkozási megbetegedésekkel kapcsolatos szabályok (bejelentés, nyilvántartás, kivizsgálás).</w:t>
      </w:r>
    </w:p>
    <w:p w:rsidR="0006613E" w:rsidRPr="0006613E" w:rsidRDefault="0006613E" w:rsidP="0006613E">
      <w:pPr>
        <w:pStyle w:val="NormlWeb"/>
        <w:rPr>
          <w:rFonts w:ascii="Arial" w:hAnsi="Arial" w:cs="Arial"/>
        </w:rPr>
      </w:pPr>
      <w:r w:rsidRPr="0006613E">
        <w:rPr>
          <w:rStyle w:val="Kiemels2"/>
          <w:rFonts w:ascii="Arial" w:hAnsi="Arial" w:cs="Arial"/>
        </w:rPr>
        <w:t>Érdemes megvizsgálnia, hogy az Önök tevékenységétől függően vállalkozásuk munkavédelmi szabályzata milyen részletességgel szabályozza ezeket a területeket.</w:t>
      </w:r>
    </w:p>
    <w:p w:rsidR="00131B6B" w:rsidRPr="0006613E" w:rsidRDefault="00131B6B">
      <w:pPr>
        <w:rPr>
          <w:rFonts w:cs="Arial"/>
          <w:sz w:val="24"/>
          <w:szCs w:val="24"/>
        </w:rPr>
      </w:pPr>
    </w:p>
    <w:sectPr w:rsidR="00131B6B" w:rsidRPr="00066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401FF"/>
    <w:multiLevelType w:val="multilevel"/>
    <w:tmpl w:val="7B5CF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E472E3"/>
    <w:multiLevelType w:val="multilevel"/>
    <w:tmpl w:val="8E609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36429D"/>
    <w:multiLevelType w:val="multilevel"/>
    <w:tmpl w:val="A4106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F6F"/>
    <w:rsid w:val="0006613E"/>
    <w:rsid w:val="00131B6B"/>
    <w:rsid w:val="001E3935"/>
    <w:rsid w:val="0065022B"/>
    <w:rsid w:val="00813C68"/>
    <w:rsid w:val="00CE05C9"/>
    <w:rsid w:val="00F7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81251"/>
  <w15:chartTrackingRefBased/>
  <w15:docId w15:val="{49001593-4D38-4FFD-A3C3-22BC7EAE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131B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661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31B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lead">
    <w:name w:val="lead"/>
    <w:basedOn w:val="Norml"/>
    <w:rsid w:val="0013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131B6B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13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661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Kiemels">
    <w:name w:val="Emphasis"/>
    <w:basedOn w:val="Bekezdsalapbettpusa"/>
    <w:uiPriority w:val="20"/>
    <w:qFormat/>
    <w:rsid w:val="000661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3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2119</Characters>
  <Application>Microsoft Office Word</Application>
  <DocSecurity>0</DocSecurity>
  <Lines>17</Lines>
  <Paragraphs>4</Paragraphs>
  <ScaleCrop>false</ScaleCrop>
  <Company>Gustav Stabernack GmbH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Bodor, Máté</dc:creator>
  <cp:keywords/>
  <dc:description/>
  <cp:lastModifiedBy>Bodor, Máté</cp:lastModifiedBy>
  <cp:revision>13</cp:revision>
  <dcterms:created xsi:type="dcterms:W3CDTF">2018-11-07T13:15:00Z</dcterms:created>
  <dcterms:modified xsi:type="dcterms:W3CDTF">2018-11-07T13:21:00Z</dcterms:modified>
</cp:coreProperties>
</file>